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</w:pPr>
      <w:bookmarkStart w:id="0" w:name="_GoBack"/>
    </w:p>
    <w:p w:rsidR="007A0CEE" w:rsidRPr="00B03857" w:rsidRDefault="007A0CEE" w:rsidP="00B03857">
      <w:pPr>
        <w:spacing w:line="360" w:lineRule="auto"/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</w:rPr>
      </w:pPr>
    </w:p>
    <w:p w:rsidR="007A0CEE" w:rsidRPr="00B03857" w:rsidRDefault="007A0CEE" w:rsidP="00B03857">
      <w:pPr>
        <w:spacing w:line="360" w:lineRule="auto"/>
        <w:jc w:val="center"/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</w:rPr>
      </w:pPr>
    </w:p>
    <w:p w:rsidR="007A0CEE" w:rsidRPr="00B03857" w:rsidRDefault="00C638D7" w:rsidP="00B03857">
      <w:pPr>
        <w:spacing w:line="360" w:lineRule="auto"/>
        <w:jc w:val="center"/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  <w:lang w:bidi="fa-IR"/>
        </w:rPr>
      </w:pPr>
      <w:proofErr w:type="spellStart"/>
      <w:r w:rsidRPr="00B03857"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  <w:lang w:bidi="fa-IR"/>
        </w:rPr>
        <w:t>Nomiantion</w:t>
      </w:r>
      <w:proofErr w:type="spellEnd"/>
      <w:r w:rsidRPr="00B03857"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  <w:lang w:bidi="fa-IR"/>
        </w:rPr>
        <w:t>/ Application form</w:t>
      </w:r>
    </w:p>
    <w:p w:rsidR="007A0CEE" w:rsidRPr="00B03857" w:rsidRDefault="007A0CEE" w:rsidP="00B03857">
      <w:pPr>
        <w:spacing w:line="360" w:lineRule="auto"/>
        <w:jc w:val="center"/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</w:rPr>
      </w:pP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</w:pPr>
      <w:r w:rsidRPr="00B03857"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</w:rPr>
        <w:t>NOMINEE / CANDIDAT</w:t>
      </w:r>
    </w:p>
    <w:p w:rsidR="002A17A6" w:rsidRPr="00B03857" w:rsidRDefault="00354363" w:rsidP="00B03857">
      <w:pPr>
        <w:spacing w:line="360" w:lineRule="auto"/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</w:pPr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1-</w:t>
      </w:r>
      <w:r w:rsidR="00687BD7"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Type of Nominee / Type de candidate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 xml:space="preserve">Governmental body 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International organization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Civil society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 xml:space="preserve">Private sector 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Media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Academia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Education institution</w:t>
      </w:r>
    </w:p>
    <w:p w:rsidR="00687BD7" w:rsidRPr="00B03857" w:rsidRDefault="00687BD7" w:rsidP="00B03857">
      <w:pPr>
        <w:spacing w:line="360" w:lineRule="auto"/>
        <w:rPr>
          <w:rFonts w:asciiTheme="majorBidi" w:hAnsiTheme="majorBidi" w:cstheme="majorBidi"/>
        </w:rPr>
      </w:pPr>
    </w:p>
    <w:p w:rsidR="00354363" w:rsidRPr="00B03857" w:rsidRDefault="00354363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2-Name of contact person / Nom de la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personne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</w:t>
      </w:r>
      <w:r w:rsidR="007B52F9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responsible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42424"/>
          <w:sz w:val="21"/>
          <w:szCs w:val="21"/>
        </w:rPr>
      </w:pPr>
    </w:p>
    <w:p w:rsidR="00687BD7" w:rsidRPr="00B03857" w:rsidRDefault="007B52F9" w:rsidP="00B03857">
      <w:pPr>
        <w:spacing w:line="360" w:lineRule="auto"/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</w:pPr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3-Function (e.g. Director, Project Manager) /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Fonction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 (ex.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directeur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, chargé de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)</w:t>
      </w:r>
    </w:p>
    <w:p w:rsidR="007B52F9" w:rsidRPr="00B03857" w:rsidRDefault="007B52F9" w:rsidP="00B0385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42424"/>
          <w:sz w:val="21"/>
          <w:szCs w:val="21"/>
        </w:rPr>
      </w:pPr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4-</w:t>
      </w:r>
      <w:r w:rsidRPr="00B03857">
        <w:rPr>
          <w:rFonts w:asciiTheme="majorBidi" w:eastAsia="Times New Roman" w:hAnsiTheme="majorBidi" w:cstheme="majorBidi"/>
          <w:color w:val="242424"/>
          <w:sz w:val="21"/>
          <w:szCs w:val="21"/>
        </w:rPr>
        <w:t xml:space="preserve">Email address / </w:t>
      </w:r>
      <w:proofErr w:type="spellStart"/>
      <w:r w:rsidRPr="00B03857">
        <w:rPr>
          <w:rFonts w:asciiTheme="majorBidi" w:eastAsia="Times New Roman" w:hAnsiTheme="majorBidi" w:cstheme="majorBidi"/>
          <w:color w:val="242424"/>
          <w:sz w:val="21"/>
          <w:szCs w:val="21"/>
        </w:rPr>
        <w:t>Courriel</w:t>
      </w:r>
      <w:proofErr w:type="spellEnd"/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</w:pPr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5-Telephone (with country code) /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Numéro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 de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Téléphone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 (avec le code pays)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6-Mobile number (with country code) /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Numéro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de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Téléphone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mobile (avec la code pays)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7-Postal address /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Adresse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postale</w:t>
      </w:r>
      <w:proofErr w:type="spellEnd"/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</w:pPr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8-Nominee's country / Pays de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l’organisation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 candidate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9-Nominee's region /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Région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de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l’organisation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candidate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10-Description of the Nominee / Description de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l’organisation</w:t>
      </w:r>
      <w:proofErr w:type="spellEnd"/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lastRenderedPageBreak/>
        <w:t>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11-Website / Site web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</w:rPr>
      </w:pPr>
      <w:r w:rsidRPr="00B03857">
        <w:rPr>
          <w:rFonts w:asciiTheme="majorBidi" w:hAnsiTheme="majorBidi" w:cstheme="majorBidi"/>
          <w:color w:val="FFFFFF"/>
          <w:sz w:val="27"/>
          <w:szCs w:val="27"/>
          <w:shd w:val="clear" w:color="auto" w:fill="0078D4"/>
        </w:rPr>
        <w:t>PROJECT/PROGRAMME – PROJET/PROGRAMME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</w:pPr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 12-Project/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 title /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Titre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 xml:space="preserve"> du 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/</w:t>
      </w:r>
      <w:proofErr w:type="spellStart"/>
      <w:r w:rsidRPr="00B03857">
        <w:rPr>
          <w:rFonts w:asciiTheme="majorBidi" w:hAnsiTheme="majorBidi" w:cstheme="majorBid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13-Project/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website / Site web du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projet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/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14-Project/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objective /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Objectif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du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projet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/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15-Abstract / Résumé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color w:val="0078D4"/>
          <w:sz w:val="21"/>
          <w:szCs w:val="21"/>
        </w:rPr>
        <w:t>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16-Contribution to the ESD for 2030 </w:t>
      </w:r>
      <w:proofErr w:type="gram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framework</w:t>
      </w:r>
      <w:r w:rsidR="00AC5688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(</w:t>
      </w:r>
      <w:proofErr w:type="gramEnd"/>
      <w:r w:rsidR="00AC5688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select from below)</w:t>
      </w: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/ Contribution au cadre de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l'EDD</w:t>
      </w:r>
      <w:proofErr w:type="spellEnd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pour 2030</w:t>
      </w:r>
    </w:p>
    <w:p w:rsidR="007B52F9" w:rsidRPr="00B03857" w:rsidRDefault="007B52F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color w:val="0078D4"/>
          <w:sz w:val="21"/>
          <w:szCs w:val="21"/>
        </w:rPr>
        <w:t>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Advancing policy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Transforming learning and training environment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 xml:space="preserve">Developing capacity 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Mobilizing youth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Accelerating Sustainable solutions at local level</w:t>
      </w:r>
    </w:p>
    <w:p w:rsidR="007B52F9" w:rsidRPr="00B03857" w:rsidRDefault="007B52F9" w:rsidP="00B03857">
      <w:pPr>
        <w:spacing w:line="360" w:lineRule="auto"/>
        <w:rPr>
          <w:rFonts w:asciiTheme="majorBidi" w:hAnsiTheme="majorBidi" w:cstheme="majorBidi"/>
        </w:rPr>
      </w:pPr>
    </w:p>
    <w:p w:rsidR="005252D9" w:rsidRPr="00B03857" w:rsidRDefault="005252D9" w:rsidP="00B03857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>17- Main target group(s</w:t>
      </w:r>
      <w:proofErr w:type="gramStart"/>
      <w:r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 </w:t>
      </w:r>
      <w:r w:rsidR="00AC5688"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</w:t>
      </w:r>
      <w:proofErr w:type="gramEnd"/>
      <w:r w:rsidR="00AC5688"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>select from below)</w:t>
      </w:r>
      <w:r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/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>Groupe</w:t>
      </w:r>
      <w:proofErr w:type="spellEnd"/>
      <w:r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(s)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>cible</w:t>
      </w:r>
      <w:proofErr w:type="spellEnd"/>
      <w:r w:rsidRPr="00B03857">
        <w:rPr>
          <w:rFonts w:asciiTheme="majorBidi" w:eastAsia="Times New Roman" w:hAnsiTheme="majorBidi" w:cstheme="majorBidi"/>
          <w:b/>
          <w:bCs/>
          <w:sz w:val="24"/>
          <w:szCs w:val="24"/>
        </w:rPr>
        <w:t>(s) principal(aux)</w:t>
      </w:r>
    </w:p>
    <w:p w:rsidR="005252D9" w:rsidRPr="00B03857" w:rsidRDefault="005252D9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color w:val="0078D4"/>
          <w:sz w:val="21"/>
          <w:szCs w:val="21"/>
        </w:rPr>
        <w:t></w:t>
      </w:r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proofErr w:type="gramStart"/>
      <w:r w:rsidRPr="00B03857">
        <w:rPr>
          <w:rFonts w:asciiTheme="majorBidi" w:hAnsiTheme="majorBidi" w:cstheme="majorBidi"/>
        </w:rPr>
        <w:t>Governments(</w:t>
      </w:r>
      <w:proofErr w:type="gramEnd"/>
      <w:r w:rsidRPr="00B03857">
        <w:rPr>
          <w:rFonts w:asciiTheme="majorBidi" w:hAnsiTheme="majorBidi" w:cstheme="majorBidi"/>
        </w:rPr>
        <w:t xml:space="preserve"> national, sub-national, local)</w:t>
      </w:r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proofErr w:type="gramStart"/>
      <w:r w:rsidRPr="00B03857">
        <w:rPr>
          <w:rFonts w:asciiTheme="majorBidi" w:hAnsiTheme="majorBidi" w:cstheme="majorBidi"/>
        </w:rPr>
        <w:t>Intergovernmental  organization</w:t>
      </w:r>
      <w:proofErr w:type="gramEnd"/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Civil society</w:t>
      </w:r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 xml:space="preserve">Private sector </w:t>
      </w:r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Media</w:t>
      </w:r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 xml:space="preserve">Academia and research institutions </w:t>
      </w:r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lastRenderedPageBreak/>
        <w:t>Education institutions</w:t>
      </w:r>
    </w:p>
    <w:p w:rsidR="00AD16E8" w:rsidRPr="00B03857" w:rsidRDefault="00AD16E8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Educators</w:t>
      </w:r>
    </w:p>
    <w:p w:rsidR="00866A32" w:rsidRPr="00B03857" w:rsidRDefault="00866A32" w:rsidP="00B03857">
      <w:pPr>
        <w:spacing w:line="360" w:lineRule="auto"/>
        <w:rPr>
          <w:rFonts w:asciiTheme="majorBidi" w:hAnsiTheme="majorBidi" w:cstheme="majorBidi"/>
        </w:rPr>
      </w:pPr>
      <w:r w:rsidRPr="00B03857">
        <w:rPr>
          <w:rFonts w:asciiTheme="majorBidi" w:hAnsiTheme="majorBidi" w:cstheme="majorBidi"/>
        </w:rPr>
        <w:t>Y</w:t>
      </w:r>
      <w:r w:rsidR="00AD16E8" w:rsidRPr="00B03857">
        <w:rPr>
          <w:rFonts w:asciiTheme="majorBidi" w:hAnsiTheme="majorBidi" w:cstheme="majorBidi"/>
        </w:rPr>
        <w:t>outh</w:t>
      </w:r>
    </w:p>
    <w:p w:rsidR="00866A32" w:rsidRPr="00B03857" w:rsidRDefault="00866A32" w:rsidP="00B0385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hAnsiTheme="majorBidi" w:cstheme="majorBidi"/>
          <w:b/>
          <w:bCs/>
        </w:rPr>
        <w:t>18-</w:t>
      </w: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Covered countries / Pays </w:t>
      </w:r>
      <w:proofErr w:type="spellStart"/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couverts</w:t>
      </w:r>
      <w:proofErr w:type="spellEnd"/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19-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Number of beneficiaries to date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Nombre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de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bénéficiaires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à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ce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jour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20-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Project/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duration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Durée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projet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/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21-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Funding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Financement</w:t>
      </w:r>
      <w:proofErr w:type="spellEnd"/>
      <w:r w:rsidR="00B9198B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(write an amount)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22-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Annual project/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cost for 2024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Coût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annuel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projet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/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programme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pour 2024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866A32" w:rsidP="00B03857">
      <w:pPr>
        <w:spacing w:line="360" w:lineRule="auto"/>
        <w:rPr>
          <w:rFonts w:asciiTheme="majorBidi" w:hAnsiTheme="majorBidi" w:cstheme="majorBidi"/>
          <w:b/>
          <w:bCs/>
        </w:rPr>
      </w:pP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23-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Number of staff in 2024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Nombre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d’employés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en 2024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24-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Future strategy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Stratégie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future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25-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Achievements and impact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Réalisations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et impact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26-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Contribution to the SDGs / Contribution aux ODD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27-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Transformation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28-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Integration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Intégration</w:t>
      </w:r>
      <w:proofErr w:type="spellEnd"/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29-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Innovation</w:t>
      </w:r>
    </w:p>
    <w:p w:rsidR="00130E47" w:rsidRPr="00B03857" w:rsidRDefault="00130E47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</w:p>
    <w:p w:rsidR="00130E47" w:rsidRPr="00B03857" w:rsidRDefault="00130E47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7B52F9" w:rsidRPr="00B03857" w:rsidRDefault="00866A32" w:rsidP="00B03857">
      <w:pPr>
        <w:spacing w:line="360" w:lineRule="auto"/>
        <w:rPr>
          <w:rFonts w:asciiTheme="majorBidi" w:hAnsiTheme="majorBidi" w:cstheme="majorBidi"/>
          <w:b/>
          <w:bCs/>
          <w:color w:val="FFFFFF"/>
          <w:sz w:val="27"/>
          <w:szCs w:val="27"/>
          <w:shd w:val="clear" w:color="auto" w:fill="0078D4"/>
        </w:rPr>
      </w:pPr>
      <w:r w:rsidRPr="00B03857">
        <w:rPr>
          <w:rFonts w:asciiTheme="majorBidi" w:hAnsiTheme="majorBidi" w:cstheme="majorBidi"/>
          <w:b/>
          <w:bCs/>
          <w:color w:val="FFFFFF"/>
          <w:sz w:val="27"/>
          <w:szCs w:val="27"/>
          <w:shd w:val="clear" w:color="auto" w:fill="0078D4"/>
        </w:rPr>
        <w:t>SUPPORTING MATERIALS / MATÉRIEL D’APPUI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lastRenderedPageBreak/>
        <w:t>30-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Web links (websites, publications, videos, photo galleries) / Liens (sites web, publications,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vidéos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,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galeries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de photos)</w:t>
      </w:r>
    </w:p>
    <w:p w:rsidR="00866A32" w:rsidRPr="00B03857" w:rsidRDefault="00866A32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0078D4"/>
          <w:sz w:val="21"/>
          <w:szCs w:val="21"/>
        </w:rPr>
        <w:t></w:t>
      </w:r>
    </w:p>
    <w:p w:rsidR="00866A32" w:rsidRPr="00B03857" w:rsidRDefault="00AC5688" w:rsidP="00B0385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</w:pPr>
      <w:r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31-</w:t>
      </w:r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Supporting Documents /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Pièces</w:t>
      </w:r>
      <w:proofErr w:type="spellEnd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justificatives</w:t>
      </w:r>
      <w:proofErr w:type="spellEnd"/>
      <w:r w:rsidR="00B9198B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</w:t>
      </w:r>
      <w:proofErr w:type="gramStart"/>
      <w:r w:rsidR="00B9198B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>( please</w:t>
      </w:r>
      <w:proofErr w:type="gramEnd"/>
      <w:r w:rsidR="00B9198B" w:rsidRPr="00B03857">
        <w:rPr>
          <w:rFonts w:asciiTheme="majorBidi" w:eastAsia="Times New Roman" w:hAnsiTheme="majorBidi" w:cstheme="majorBidi"/>
          <w:b/>
          <w:bCs/>
          <w:color w:val="242424"/>
          <w:sz w:val="21"/>
          <w:szCs w:val="21"/>
        </w:rPr>
        <w:t xml:space="preserve"> attach documents)</w:t>
      </w:r>
      <w:bookmarkEnd w:id="0"/>
    </w:p>
    <w:sectPr w:rsidR="00866A32" w:rsidRPr="00B03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D7"/>
    <w:rsid w:val="00130E47"/>
    <w:rsid w:val="002A17A6"/>
    <w:rsid w:val="00354363"/>
    <w:rsid w:val="005252D9"/>
    <w:rsid w:val="00687BD7"/>
    <w:rsid w:val="00797549"/>
    <w:rsid w:val="007A0CEE"/>
    <w:rsid w:val="007B52F9"/>
    <w:rsid w:val="00866A32"/>
    <w:rsid w:val="00AC5688"/>
    <w:rsid w:val="00AD16E8"/>
    <w:rsid w:val="00B03857"/>
    <w:rsid w:val="00B9198B"/>
    <w:rsid w:val="00C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E51C81-3F34-417C-90FB-94EC2DA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6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87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6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712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2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3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70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5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07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3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3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345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1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1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5908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0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752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7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3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567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2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95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5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5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336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1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187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0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6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8683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2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281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3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5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95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6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3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063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1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3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4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9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0964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5463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8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385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12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36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155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5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512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4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3857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35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89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8106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73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0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705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80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8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8281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23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8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1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009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1626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4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6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621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219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31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968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3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3302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48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995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3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3618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1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462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4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47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571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163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9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025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760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9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541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662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3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2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3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2130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0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42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1449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0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4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8095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6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068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7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3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43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53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11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2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50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0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7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4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48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0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1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9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6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1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4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08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1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26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7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30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29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8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3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6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43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5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3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8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7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827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0000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7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572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4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2043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7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2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7359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925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765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9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8563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7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917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1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149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572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6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7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14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4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00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3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11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12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5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30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4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3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1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05E5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59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9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Peymane Pourhadi</dc:creator>
  <cp:keywords/>
  <dc:description/>
  <cp:lastModifiedBy>Admin</cp:lastModifiedBy>
  <cp:revision>2</cp:revision>
  <dcterms:created xsi:type="dcterms:W3CDTF">2025-05-03T05:46:00Z</dcterms:created>
  <dcterms:modified xsi:type="dcterms:W3CDTF">2025-05-03T05:46:00Z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0e2d3939-01d7-45f5-b21c-aa86ddebe2fc</vt:lpwstr>
  </property>
</Properties>
</file>